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92" w:rsidRDefault="00565592" w:rsidP="00565592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ПРИМЕР ЗАПОЛНЕНИЯ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565592" w:rsidRDefault="00565592" w:rsidP="0030595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05952" w:rsidRPr="00305952" w:rsidRDefault="00305952" w:rsidP="0030595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05952">
        <w:rPr>
          <w:rFonts w:ascii="Arial Narrow" w:hAnsi="Arial Narrow"/>
          <w:b/>
          <w:sz w:val="24"/>
          <w:szCs w:val="24"/>
        </w:rPr>
        <w:t>Потенциальные конкурсанты</w:t>
      </w:r>
    </w:p>
    <w:p w:rsidR="00305952" w:rsidRDefault="00305952" w:rsidP="0030595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05952">
        <w:rPr>
          <w:rFonts w:ascii="Arial Narrow" w:hAnsi="Arial Narrow"/>
          <w:b/>
          <w:sz w:val="24"/>
          <w:szCs w:val="24"/>
        </w:rPr>
        <w:t>«Инновационная радиоэлектроника»</w:t>
      </w:r>
    </w:p>
    <w:p w:rsidR="00305952" w:rsidRPr="00305952" w:rsidRDefault="00305952" w:rsidP="0030595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843"/>
        <w:gridCol w:w="2410"/>
        <w:gridCol w:w="3118"/>
        <w:gridCol w:w="2629"/>
      </w:tblGrid>
      <w:tr w:rsidR="00305952" w:rsidRPr="00305952" w:rsidTr="00305952">
        <w:tc>
          <w:tcPr>
            <w:tcW w:w="534" w:type="dxa"/>
            <w:vAlign w:val="center"/>
          </w:tcPr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126" w:type="dxa"/>
            <w:vAlign w:val="center"/>
          </w:tcPr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Должность в ТИУ</w:t>
            </w:r>
          </w:p>
        </w:tc>
        <w:tc>
          <w:tcPr>
            <w:tcW w:w="1843" w:type="dxa"/>
            <w:vAlign w:val="center"/>
          </w:tcPr>
          <w:p w:rsid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Контакты</w:t>
            </w:r>
          </w:p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сот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ел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30595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  <w:r w:rsidRPr="0030595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Наименование проекта</w:t>
            </w:r>
          </w:p>
        </w:tc>
        <w:tc>
          <w:tcPr>
            <w:tcW w:w="3118" w:type="dxa"/>
            <w:vAlign w:val="center"/>
          </w:tcPr>
          <w:p w:rsid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Секция</w:t>
            </w:r>
            <w:r w:rsidR="00305EFA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305952" w:rsidRPr="007E75D7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1-</w:t>
            </w:r>
            <w:r w:rsidRPr="00305952">
              <w:rPr>
                <w:rFonts w:ascii="Arial Narrow" w:hAnsi="Arial Narrow"/>
                <w:sz w:val="24"/>
                <w:szCs w:val="24"/>
              </w:rPr>
              <w:t xml:space="preserve">Фундаментальные разработки </w:t>
            </w:r>
            <w:r>
              <w:rPr>
                <w:rFonts w:ascii="Arial Narrow" w:hAnsi="Arial Narrow"/>
                <w:sz w:val="24"/>
                <w:szCs w:val="24"/>
              </w:rPr>
              <w:t>секция «Технологический прорыв»</w:t>
            </w:r>
          </w:p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</w:t>
            </w:r>
            <w:r w:rsidRPr="00305952">
              <w:rPr>
                <w:rFonts w:ascii="Arial Narrow" w:hAnsi="Arial Narrow"/>
                <w:sz w:val="24"/>
                <w:szCs w:val="24"/>
              </w:rPr>
              <w:t>Прикладные проекты секция «Прорыв для бизнеса»</w:t>
            </w:r>
          </w:p>
        </w:tc>
        <w:tc>
          <w:tcPr>
            <w:tcW w:w="2629" w:type="dxa"/>
            <w:vAlign w:val="center"/>
          </w:tcPr>
          <w:p w:rsidR="00305952" w:rsidRPr="007E75D7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Конкурсное направление</w:t>
            </w:r>
            <w:r w:rsidR="00305EFA">
              <w:rPr>
                <w:rFonts w:ascii="Arial Narrow" w:hAnsi="Arial Narrow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305952">
              <w:rPr>
                <w:rFonts w:ascii="Arial Narrow" w:hAnsi="Arial Narrow"/>
                <w:sz w:val="24"/>
                <w:szCs w:val="24"/>
              </w:rPr>
              <w:t>-цифровые технологии</w:t>
            </w:r>
          </w:p>
          <w:p w:rsidR="00305952" w:rsidRPr="007E75D7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</w:t>
            </w:r>
            <w:r w:rsidRPr="00305952">
              <w:rPr>
                <w:rFonts w:ascii="Arial Narrow" w:hAnsi="Arial Narrow"/>
                <w:sz w:val="24"/>
                <w:szCs w:val="24"/>
              </w:rPr>
              <w:t>биотехнологии</w:t>
            </w:r>
          </w:p>
          <w:p w:rsidR="00305952" w:rsidRPr="007E75D7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</w:t>
            </w:r>
            <w:r w:rsidRPr="00305952">
              <w:rPr>
                <w:rFonts w:ascii="Arial Narrow" w:hAnsi="Arial Narrow"/>
                <w:sz w:val="24"/>
                <w:szCs w:val="24"/>
              </w:rPr>
              <w:t>микроэлектроника</w:t>
            </w:r>
          </w:p>
          <w:p w:rsidR="00305952" w:rsidRPr="0056559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05952">
              <w:rPr>
                <w:rFonts w:ascii="Arial Narrow" w:hAnsi="Arial Narrow"/>
                <w:sz w:val="24"/>
                <w:szCs w:val="24"/>
              </w:rPr>
              <w:t>-связь и навигация</w:t>
            </w:r>
          </w:p>
          <w:p w:rsidR="00305952" w:rsidRPr="00565592" w:rsidRDefault="007E75D7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5-индустрия 4.0</w:t>
            </w:r>
          </w:p>
          <w:p w:rsidR="00305952" w:rsidRPr="00305952" w:rsidRDefault="00305952" w:rsidP="003059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305952">
              <w:rPr>
                <w:rFonts w:ascii="Arial Narrow" w:hAnsi="Arial Narrow"/>
                <w:sz w:val="24"/>
                <w:szCs w:val="24"/>
              </w:rPr>
              <w:t>-свой проект</w:t>
            </w:r>
          </w:p>
        </w:tc>
      </w:tr>
      <w:tr w:rsidR="00305952" w:rsidRPr="00305952" w:rsidTr="00305952">
        <w:tc>
          <w:tcPr>
            <w:tcW w:w="534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2126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Доцент кафедры микроэлектроники </w:t>
            </w:r>
          </w:p>
        </w:tc>
        <w:tc>
          <w:tcPr>
            <w:tcW w:w="1843" w:type="dxa"/>
          </w:tcPr>
          <w:p w:rsid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8-999-888-77-66;</w:t>
            </w:r>
          </w:p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ivanovii</w:t>
            </w:r>
            <w:proofErr w:type="spellEnd"/>
            <w:r w:rsidRPr="00305952">
              <w:rPr>
                <w:rFonts w:ascii="Arial Narrow" w:hAnsi="Arial Narrow"/>
                <w:sz w:val="24"/>
                <w:szCs w:val="24"/>
              </w:rPr>
              <w:t>@tyuiu.ru</w:t>
            </w:r>
          </w:p>
        </w:tc>
        <w:tc>
          <w:tcPr>
            <w:tcW w:w="2410" w:type="dxa"/>
          </w:tcPr>
          <w:p w:rsidR="00305952" w:rsidRPr="00305952" w:rsidRDefault="00305EFA" w:rsidP="005574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Разработка </w:t>
            </w:r>
            <w:r w:rsidR="005574EF">
              <w:rPr>
                <w:rFonts w:ascii="Arial Narrow" w:hAnsi="Arial Narrow"/>
                <w:sz w:val="24"/>
                <w:szCs w:val="24"/>
              </w:rPr>
              <w:t xml:space="preserve">прибора, увеличивающего скорость света </w:t>
            </w:r>
          </w:p>
        </w:tc>
        <w:tc>
          <w:tcPr>
            <w:tcW w:w="3118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1-</w:t>
            </w:r>
            <w:r w:rsidRPr="00305952">
              <w:rPr>
                <w:rFonts w:ascii="Arial Narrow" w:hAnsi="Arial Narrow"/>
                <w:sz w:val="24"/>
                <w:szCs w:val="24"/>
              </w:rPr>
              <w:t xml:space="preserve">Фундаментальные разработки </w:t>
            </w:r>
            <w:r>
              <w:rPr>
                <w:rFonts w:ascii="Arial Narrow" w:hAnsi="Arial Narrow"/>
                <w:sz w:val="24"/>
                <w:szCs w:val="24"/>
              </w:rPr>
              <w:t>секция «Технологический прорыв»</w:t>
            </w:r>
          </w:p>
        </w:tc>
        <w:tc>
          <w:tcPr>
            <w:tcW w:w="2629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</w:t>
            </w:r>
            <w:r w:rsidRPr="00305952">
              <w:rPr>
                <w:rFonts w:ascii="Arial Narrow" w:hAnsi="Arial Narrow"/>
                <w:sz w:val="24"/>
                <w:szCs w:val="24"/>
              </w:rPr>
              <w:t>микроэлектроника</w:t>
            </w:r>
          </w:p>
        </w:tc>
      </w:tr>
      <w:tr w:rsidR="00305952" w:rsidRPr="00305952" w:rsidTr="00305952">
        <w:tc>
          <w:tcPr>
            <w:tcW w:w="534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5952" w:rsidRPr="00305952" w:rsidRDefault="007E75D7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Петров Петр Петрович </w:t>
            </w:r>
          </w:p>
        </w:tc>
        <w:tc>
          <w:tcPr>
            <w:tcW w:w="2126" w:type="dxa"/>
          </w:tcPr>
          <w:p w:rsidR="00305952" w:rsidRPr="00305952" w:rsidRDefault="007E75D7" w:rsidP="00305952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группы БИОТб-16-1</w:t>
            </w:r>
          </w:p>
        </w:tc>
        <w:tc>
          <w:tcPr>
            <w:tcW w:w="1843" w:type="dxa"/>
          </w:tcPr>
          <w:p w:rsidR="007E75D7" w:rsidRDefault="007E75D7" w:rsidP="007E7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8-999-888-77-66;</w:t>
            </w:r>
          </w:p>
          <w:p w:rsidR="00305952" w:rsidRPr="00305952" w:rsidRDefault="007E75D7" w:rsidP="007E75D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ppp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@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email</w:t>
            </w:r>
            <w:r w:rsidRPr="00305952"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r w:rsidRPr="00305952"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410" w:type="dxa"/>
          </w:tcPr>
          <w:p w:rsidR="00305952" w:rsidRPr="007E75D7" w:rsidRDefault="007E75D7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IT</w:t>
            </w:r>
            <w:r>
              <w:rPr>
                <w:rFonts w:ascii="Arial Narrow" w:hAnsi="Arial Narrow"/>
                <w:sz w:val="24"/>
                <w:szCs w:val="24"/>
              </w:rPr>
              <w:t xml:space="preserve">-решения для организации нового направления в бизнесе </w:t>
            </w:r>
          </w:p>
        </w:tc>
        <w:tc>
          <w:tcPr>
            <w:tcW w:w="3118" w:type="dxa"/>
          </w:tcPr>
          <w:p w:rsidR="00305952" w:rsidRPr="00305952" w:rsidRDefault="007E75D7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</w:t>
            </w:r>
            <w:r w:rsidRPr="00305952">
              <w:rPr>
                <w:rFonts w:ascii="Arial Narrow" w:hAnsi="Arial Narrow"/>
                <w:sz w:val="24"/>
                <w:szCs w:val="24"/>
              </w:rPr>
              <w:t>Прикладные проекты секция «Прорыв для бизнеса»</w:t>
            </w:r>
          </w:p>
        </w:tc>
        <w:tc>
          <w:tcPr>
            <w:tcW w:w="2629" w:type="dxa"/>
          </w:tcPr>
          <w:p w:rsidR="00305952" w:rsidRPr="00305952" w:rsidRDefault="007E75D7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305952">
              <w:rPr>
                <w:rFonts w:ascii="Arial Narrow" w:hAnsi="Arial Narrow"/>
                <w:sz w:val="24"/>
                <w:szCs w:val="24"/>
              </w:rPr>
              <w:t>-цифровые технологии</w:t>
            </w:r>
          </w:p>
        </w:tc>
      </w:tr>
      <w:tr w:rsidR="00305952" w:rsidRPr="00305952" w:rsidTr="00305952">
        <w:tc>
          <w:tcPr>
            <w:tcW w:w="534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952" w:rsidRPr="00305952" w:rsidTr="00305952">
        <w:tc>
          <w:tcPr>
            <w:tcW w:w="534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305952" w:rsidRPr="00305952" w:rsidRDefault="00305952" w:rsidP="003059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64440" w:rsidRPr="00305952" w:rsidRDefault="00064440" w:rsidP="00305952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64440" w:rsidRPr="00305952" w:rsidSect="00305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52"/>
    <w:rsid w:val="00064440"/>
    <w:rsid w:val="00305952"/>
    <w:rsid w:val="00305EFA"/>
    <w:rsid w:val="005574EF"/>
    <w:rsid w:val="00565592"/>
    <w:rsid w:val="007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Поморёва Светлана Николаевна</dc:creator>
  <cp:lastModifiedBy>Поморёва Светлана Николаевна</cp:lastModifiedBy>
  <cp:revision>3</cp:revision>
  <dcterms:created xsi:type="dcterms:W3CDTF">2019-02-11T06:17:00Z</dcterms:created>
  <dcterms:modified xsi:type="dcterms:W3CDTF">2019-02-13T05:06:00Z</dcterms:modified>
</cp:coreProperties>
</file>