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2" w:rsidRDefault="000056D2" w:rsidP="00FC2305">
      <w:pPr>
        <w:pStyle w:val="Style1"/>
        <w:widowControl/>
        <w:spacing w:line="240" w:lineRule="auto"/>
        <w:ind w:left="5103"/>
        <w:jc w:val="right"/>
        <w:rPr>
          <w:rStyle w:val="FontStyle13"/>
        </w:rPr>
      </w:pPr>
      <w:r w:rsidRPr="00F16350">
        <w:rPr>
          <w:rStyle w:val="FontStyle13"/>
        </w:rPr>
        <w:t xml:space="preserve">Главному редактору </w:t>
      </w:r>
      <w:r w:rsidR="00F16350">
        <w:rPr>
          <w:rStyle w:val="FontStyle13"/>
        </w:rPr>
        <w:t>научно</w:t>
      </w:r>
      <w:r w:rsidR="00F77502">
        <w:rPr>
          <w:rStyle w:val="FontStyle13"/>
        </w:rPr>
        <w:t xml:space="preserve">-информационного </w:t>
      </w:r>
      <w:r w:rsidR="00F16350">
        <w:rPr>
          <w:rStyle w:val="FontStyle13"/>
        </w:rPr>
        <w:t xml:space="preserve"> </w:t>
      </w:r>
      <w:r w:rsidRPr="00F16350">
        <w:rPr>
          <w:rStyle w:val="FontStyle13"/>
        </w:rPr>
        <w:t>журнала «</w:t>
      </w:r>
      <w:r w:rsidR="00F77502">
        <w:rPr>
          <w:rStyle w:val="FontStyle13"/>
        </w:rPr>
        <w:t>Архитектура, строительство, транспорт</w:t>
      </w:r>
      <w:r w:rsidRPr="00F16350">
        <w:rPr>
          <w:rStyle w:val="FontStyle13"/>
        </w:rPr>
        <w:t>»</w:t>
      </w:r>
      <w:r w:rsidR="00F16350">
        <w:rPr>
          <w:rStyle w:val="FontStyle13"/>
        </w:rPr>
        <w:t>,</w:t>
      </w:r>
      <w:r w:rsidR="00F77502">
        <w:rPr>
          <w:rStyle w:val="FontStyle13"/>
        </w:rPr>
        <w:t xml:space="preserve"> </w:t>
      </w:r>
    </w:p>
    <w:p w:rsidR="00F16350" w:rsidRDefault="00F16350" w:rsidP="00FC2305">
      <w:pPr>
        <w:pStyle w:val="Style1"/>
        <w:widowControl/>
        <w:spacing w:line="240" w:lineRule="auto"/>
        <w:ind w:left="5103"/>
        <w:jc w:val="right"/>
        <w:rPr>
          <w:rStyle w:val="FontStyle13"/>
        </w:rPr>
      </w:pPr>
      <w:r>
        <w:rPr>
          <w:rStyle w:val="FontStyle13"/>
        </w:rPr>
        <w:t xml:space="preserve">д-ру </w:t>
      </w:r>
      <w:r w:rsidR="00F77502">
        <w:rPr>
          <w:rStyle w:val="FontStyle13"/>
        </w:rPr>
        <w:t>физ.-мат</w:t>
      </w:r>
      <w:r>
        <w:rPr>
          <w:rStyle w:val="FontStyle13"/>
        </w:rPr>
        <w:t xml:space="preserve">. наук, </w:t>
      </w:r>
      <w:r w:rsidR="000056D2" w:rsidRPr="00F16350">
        <w:rPr>
          <w:rStyle w:val="FontStyle13"/>
        </w:rPr>
        <w:t>проф</w:t>
      </w:r>
      <w:r w:rsidR="00F77502">
        <w:rPr>
          <w:rStyle w:val="FontStyle13"/>
        </w:rPr>
        <w:t>ессору</w:t>
      </w:r>
    </w:p>
    <w:p w:rsidR="000056D2" w:rsidRPr="00FC2305" w:rsidRDefault="00F77502" w:rsidP="00FC2305">
      <w:pPr>
        <w:pStyle w:val="Style1"/>
        <w:widowControl/>
        <w:spacing w:line="240" w:lineRule="auto"/>
        <w:ind w:left="5103"/>
        <w:jc w:val="right"/>
        <w:rPr>
          <w:rStyle w:val="FontStyle13"/>
          <w:b/>
        </w:rPr>
      </w:pPr>
      <w:r w:rsidRPr="00FC2305">
        <w:rPr>
          <w:rStyle w:val="FontStyle13"/>
          <w:b/>
        </w:rPr>
        <w:t>Т</w:t>
      </w:r>
      <w:r w:rsidR="000056D2" w:rsidRPr="00FC2305">
        <w:rPr>
          <w:rStyle w:val="FontStyle13"/>
          <w:b/>
        </w:rPr>
        <w:t>.</w:t>
      </w:r>
      <w:r w:rsidRPr="00FC2305">
        <w:rPr>
          <w:rStyle w:val="FontStyle13"/>
          <w:b/>
        </w:rPr>
        <w:t>В</w:t>
      </w:r>
      <w:r w:rsidR="000056D2" w:rsidRPr="00FC2305">
        <w:rPr>
          <w:rStyle w:val="FontStyle13"/>
          <w:b/>
        </w:rPr>
        <w:t xml:space="preserve">. </w:t>
      </w:r>
      <w:r w:rsidRPr="00FC2305">
        <w:rPr>
          <w:rStyle w:val="FontStyle13"/>
          <w:b/>
        </w:rPr>
        <w:t>Мальцевой</w:t>
      </w:r>
    </w:p>
    <w:p w:rsidR="000056D2" w:rsidRPr="00F16350" w:rsidRDefault="000056D2" w:rsidP="00D33EF1">
      <w:pPr>
        <w:pStyle w:val="Style2"/>
        <w:widowControl/>
        <w:spacing w:line="240" w:lineRule="auto"/>
        <w:ind w:left="2995" w:right="3010" w:firstLine="0"/>
        <w:jc w:val="both"/>
        <w:rPr>
          <w:sz w:val="22"/>
          <w:szCs w:val="22"/>
        </w:rPr>
      </w:pPr>
    </w:p>
    <w:p w:rsidR="004C7125" w:rsidRDefault="000056D2" w:rsidP="000822AA">
      <w:pPr>
        <w:pStyle w:val="Style2"/>
        <w:widowControl/>
        <w:spacing w:line="240" w:lineRule="auto"/>
        <w:ind w:left="2995" w:right="3010" w:firstLine="0"/>
        <w:jc w:val="center"/>
        <w:rPr>
          <w:rStyle w:val="FontStyle11"/>
        </w:rPr>
      </w:pPr>
      <w:r w:rsidRPr="00F16350">
        <w:rPr>
          <w:rStyle w:val="FontStyle11"/>
        </w:rPr>
        <w:t>СОПРОВОДИТЕЛЬНОЕ ПИСЬМО</w:t>
      </w:r>
    </w:p>
    <w:p w:rsidR="00154474" w:rsidRDefault="00154474" w:rsidP="000822AA">
      <w:pPr>
        <w:pStyle w:val="Style2"/>
        <w:widowControl/>
        <w:spacing w:line="240" w:lineRule="auto"/>
        <w:ind w:left="2995" w:right="3010" w:firstLine="0"/>
        <w:jc w:val="center"/>
        <w:rPr>
          <w:rStyle w:val="FontStyle11"/>
        </w:rPr>
      </w:pPr>
    </w:p>
    <w:p w:rsidR="00EA7F12" w:rsidRDefault="001516F2" w:rsidP="00E64765">
      <w:pPr>
        <w:pStyle w:val="Style3"/>
        <w:widowControl/>
        <w:tabs>
          <w:tab w:val="left" w:leader="underscore" w:pos="9864"/>
        </w:tabs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 xml:space="preserve">Просим </w:t>
      </w:r>
      <w:r>
        <w:rPr>
          <w:rStyle w:val="FontStyle13"/>
        </w:rPr>
        <w:t xml:space="preserve">Вас принять к </w:t>
      </w:r>
      <w:r w:rsidRPr="00F16350">
        <w:rPr>
          <w:rStyle w:val="FontStyle13"/>
        </w:rPr>
        <w:t>опубликова</w:t>
      </w:r>
      <w:r>
        <w:rPr>
          <w:rStyle w:val="FontStyle13"/>
        </w:rPr>
        <w:t>нию</w:t>
      </w:r>
      <w:r w:rsidR="00E9368F">
        <w:rPr>
          <w:rStyle w:val="FontStyle13"/>
        </w:rPr>
        <w:t xml:space="preserve"> научную</w:t>
      </w:r>
      <w:r w:rsidRPr="00F16350">
        <w:rPr>
          <w:rStyle w:val="FontStyle13"/>
        </w:rPr>
        <w:t xml:space="preserve"> статью</w:t>
      </w:r>
      <w:r w:rsidR="00B57662">
        <w:rPr>
          <w:rStyle w:val="FontStyle13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EA7F12" w:rsidRPr="00ED496F" w:rsidTr="00ED496F">
        <w:tc>
          <w:tcPr>
            <w:tcW w:w="9750" w:type="dxa"/>
            <w:shd w:val="clear" w:color="auto" w:fill="auto"/>
          </w:tcPr>
          <w:p w:rsidR="00EA7F12" w:rsidRPr="00ED496F" w:rsidRDefault="00EA7F12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EA7F12" w:rsidRPr="00ED496F" w:rsidTr="00ED496F">
        <w:tc>
          <w:tcPr>
            <w:tcW w:w="9750" w:type="dxa"/>
            <w:shd w:val="clear" w:color="auto" w:fill="auto"/>
          </w:tcPr>
          <w:p w:rsidR="00EA7F12" w:rsidRPr="00ED496F" w:rsidRDefault="00EA7F12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FC2305" w:rsidRPr="00ED496F" w:rsidTr="00ED496F">
        <w:tc>
          <w:tcPr>
            <w:tcW w:w="9750" w:type="dxa"/>
            <w:shd w:val="clear" w:color="auto" w:fill="auto"/>
          </w:tcPr>
          <w:p w:rsidR="00FC2305" w:rsidRPr="00ED496F" w:rsidRDefault="00FC2305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FC2305" w:rsidRPr="00ED496F" w:rsidTr="00ED496F">
        <w:tc>
          <w:tcPr>
            <w:tcW w:w="9750" w:type="dxa"/>
            <w:shd w:val="clear" w:color="auto" w:fill="auto"/>
          </w:tcPr>
          <w:p w:rsidR="00FC2305" w:rsidRPr="00ED496F" w:rsidRDefault="00FC2305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E9368F" w:rsidRPr="00ED496F" w:rsidTr="00ED496F">
        <w:tc>
          <w:tcPr>
            <w:tcW w:w="9750" w:type="dxa"/>
            <w:shd w:val="clear" w:color="auto" w:fill="auto"/>
          </w:tcPr>
          <w:p w:rsidR="00E9368F" w:rsidRPr="00ED496F" w:rsidRDefault="00E9368F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E9368F" w:rsidRPr="00ED496F" w:rsidTr="00ED496F">
        <w:tc>
          <w:tcPr>
            <w:tcW w:w="9750" w:type="dxa"/>
            <w:shd w:val="clear" w:color="auto" w:fill="auto"/>
          </w:tcPr>
          <w:p w:rsidR="00E9368F" w:rsidRPr="00ED496F" w:rsidRDefault="00E9368F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0056D2" w:rsidRPr="00F77502" w:rsidRDefault="00F77502" w:rsidP="00F77502">
      <w:pPr>
        <w:pStyle w:val="Style3"/>
        <w:widowControl/>
        <w:tabs>
          <w:tab w:val="left" w:leader="underscore" w:pos="9864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F77502">
        <w:rPr>
          <w:rStyle w:val="FontStyle13"/>
          <w:i/>
          <w:sz w:val="20"/>
          <w:szCs w:val="20"/>
        </w:rPr>
        <w:t>(название статьи)</w:t>
      </w:r>
    </w:p>
    <w:p w:rsidR="00FC2305" w:rsidRDefault="00E64765" w:rsidP="00E64765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both"/>
        <w:rPr>
          <w:rStyle w:val="FontStyle13"/>
        </w:rPr>
      </w:pPr>
      <w:r w:rsidRPr="00F16350">
        <w:rPr>
          <w:rStyle w:val="FontStyle13"/>
        </w:rPr>
        <w:t>в следующе</w:t>
      </w:r>
      <w:r w:rsidR="00F77502">
        <w:rPr>
          <w:rStyle w:val="FontStyle13"/>
        </w:rPr>
        <w:t>й</w:t>
      </w:r>
      <w:r w:rsidRPr="00F16350">
        <w:rPr>
          <w:rStyle w:val="FontStyle13"/>
        </w:rPr>
        <w:t xml:space="preserve"> </w:t>
      </w:r>
      <w:r w:rsidR="00F77502">
        <w:rPr>
          <w:rStyle w:val="FontStyle13"/>
        </w:rPr>
        <w:t>рубрике</w:t>
      </w:r>
      <w:r w:rsidRPr="00F16350">
        <w:rPr>
          <w:rStyle w:val="FontStyle13"/>
        </w:rPr>
        <w:t xml:space="preserve"> журнала:</w:t>
      </w:r>
      <w:r w:rsidR="00FC2305">
        <w:rPr>
          <w:rStyle w:val="FontStyle13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9"/>
        <w:gridCol w:w="284"/>
        <w:gridCol w:w="1701"/>
        <w:gridCol w:w="283"/>
        <w:gridCol w:w="1418"/>
        <w:gridCol w:w="283"/>
        <w:gridCol w:w="1701"/>
        <w:gridCol w:w="284"/>
      </w:tblGrid>
      <w:tr w:rsidR="003A0D85" w:rsidTr="003A0D85"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Архитектура</w:t>
            </w:r>
          </w:p>
        </w:tc>
        <w:tc>
          <w:tcPr>
            <w:tcW w:w="284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Строительство</w:t>
            </w:r>
          </w:p>
        </w:tc>
        <w:tc>
          <w:tcPr>
            <w:tcW w:w="283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Транспорт</w:t>
            </w:r>
          </w:p>
        </w:tc>
        <w:tc>
          <w:tcPr>
            <w:tcW w:w="283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Вектор науки</w:t>
            </w:r>
          </w:p>
        </w:tc>
        <w:tc>
          <w:tcPr>
            <w:tcW w:w="284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E9368F" w:rsidRPr="007E684B" w:rsidRDefault="007E684B" w:rsidP="007E684B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center"/>
        <w:rPr>
          <w:rStyle w:val="FontStyle13"/>
          <w:i/>
          <w:sz w:val="20"/>
          <w:szCs w:val="20"/>
        </w:rPr>
      </w:pPr>
      <w:r w:rsidRPr="007E684B">
        <w:rPr>
          <w:rStyle w:val="FontStyle13"/>
          <w:i/>
          <w:sz w:val="20"/>
          <w:szCs w:val="20"/>
        </w:rPr>
        <w:t>(пометить нужное)</w:t>
      </w:r>
    </w:p>
    <w:p w:rsidR="000E2E12" w:rsidRPr="007E684B" w:rsidRDefault="000E2E12" w:rsidP="00E64765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both"/>
        <w:rPr>
          <w:rStyle w:val="FontStyle13"/>
          <w:i/>
          <w:sz w:val="20"/>
          <w:szCs w:val="20"/>
        </w:rPr>
      </w:pPr>
    </w:p>
    <w:p w:rsidR="000056D2" w:rsidRPr="00F16350" w:rsidRDefault="000056D2" w:rsidP="001B7326">
      <w:pPr>
        <w:pStyle w:val="Style8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proofErr w:type="gramStart"/>
      <w:r w:rsidR="00FC2305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FC2305">
        <w:rPr>
          <w:rStyle w:val="FontStyle13"/>
        </w:rPr>
        <w:t>-</w:t>
      </w:r>
      <w:proofErr w:type="gramEnd"/>
      <w:r w:rsidR="001B7326">
        <w:rPr>
          <w:rStyle w:val="FontStyle13"/>
        </w:rPr>
        <w:t>ы)</w:t>
      </w:r>
      <w:r w:rsidRPr="00F16350">
        <w:rPr>
          <w:rStyle w:val="FontStyle13"/>
        </w:rPr>
        <w:t xml:space="preserve"> несет</w:t>
      </w:r>
      <w:r w:rsidR="00FC2305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FC2305">
        <w:rPr>
          <w:rStyle w:val="FontStyle13"/>
        </w:rPr>
        <w:t>-</w:t>
      </w:r>
      <w:proofErr w:type="spellStart"/>
      <w:r w:rsidR="001B7326">
        <w:rPr>
          <w:rStyle w:val="FontStyle13"/>
        </w:rPr>
        <w:t>ут</w:t>
      </w:r>
      <w:proofErr w:type="spellEnd"/>
      <w:r w:rsidR="001B7326">
        <w:rPr>
          <w:rStyle w:val="FontStyle13"/>
        </w:rPr>
        <w:t>)</w:t>
      </w:r>
      <w:r w:rsidRPr="00F16350">
        <w:rPr>
          <w:rStyle w:val="FontStyle13"/>
        </w:rPr>
        <w:t xml:space="preserve"> ответственность за научное содержание статьи и гарантирует</w:t>
      </w:r>
      <w:r w:rsidR="007E684B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7E684B">
        <w:rPr>
          <w:rStyle w:val="FontStyle13"/>
        </w:rPr>
        <w:t>-</w:t>
      </w:r>
      <w:r w:rsidR="001B7326">
        <w:rPr>
          <w:rStyle w:val="FontStyle13"/>
        </w:rPr>
        <w:t>ют):</w:t>
      </w:r>
    </w:p>
    <w:p w:rsidR="00EF4837" w:rsidRDefault="00EF4837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оригинальность представляемого материала</w:t>
      </w:r>
      <w:r>
        <w:rPr>
          <w:rStyle w:val="FontStyle13"/>
        </w:rPr>
        <w:t xml:space="preserve"> (уникальность не менее </w:t>
      </w:r>
      <w:r w:rsidR="00625FBF">
        <w:rPr>
          <w:rStyle w:val="FontStyle13"/>
        </w:rPr>
        <w:t>7</w:t>
      </w:r>
      <w:r>
        <w:rPr>
          <w:rStyle w:val="FontStyle13"/>
        </w:rPr>
        <w:t>5 %);</w:t>
      </w:r>
    </w:p>
    <w:p w:rsidR="00EF4837" w:rsidRDefault="00F567B4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материал статьи не б</w:t>
      </w:r>
      <w:r w:rsidR="00D373D9">
        <w:rPr>
          <w:rStyle w:val="FontStyle13"/>
        </w:rPr>
        <w:t>ыл</w:t>
      </w:r>
      <w:r>
        <w:rPr>
          <w:rStyle w:val="FontStyle13"/>
        </w:rPr>
        <w:t xml:space="preserve"> </w:t>
      </w:r>
      <w:r w:rsidR="00F77502">
        <w:rPr>
          <w:rStyle w:val="FontStyle13"/>
        </w:rPr>
        <w:t>о</w:t>
      </w:r>
      <w:r>
        <w:rPr>
          <w:rStyle w:val="FontStyle13"/>
        </w:rPr>
        <w:t>публикова</w:t>
      </w:r>
      <w:r w:rsidR="00F77502">
        <w:rPr>
          <w:rStyle w:val="FontStyle13"/>
        </w:rPr>
        <w:t>н</w:t>
      </w:r>
      <w:r w:rsidR="00D373D9">
        <w:rPr>
          <w:rStyle w:val="FontStyle13"/>
        </w:rPr>
        <w:t xml:space="preserve"> ранее</w:t>
      </w:r>
      <w:r>
        <w:rPr>
          <w:rStyle w:val="FontStyle13"/>
        </w:rPr>
        <w:t xml:space="preserve"> </w:t>
      </w:r>
      <w:r w:rsidR="00EE735D" w:rsidRPr="00F16350">
        <w:rPr>
          <w:rStyle w:val="FontStyle13"/>
        </w:rPr>
        <w:t>в других печат</w:t>
      </w:r>
      <w:r w:rsidR="00EE735D" w:rsidRPr="00F16350">
        <w:rPr>
          <w:rStyle w:val="FontStyle13"/>
        </w:rPr>
        <w:softHyphen/>
        <w:t>ных и (или) электронных изданиях</w:t>
      </w:r>
      <w:r w:rsidR="00D373D9">
        <w:rPr>
          <w:rStyle w:val="FontStyle13"/>
        </w:rPr>
        <w:t>, не был направлен и не будет направлен для опубликования в др</w:t>
      </w:r>
      <w:r w:rsidR="00D373D9">
        <w:rPr>
          <w:rStyle w:val="FontStyle13"/>
        </w:rPr>
        <w:t>у</w:t>
      </w:r>
      <w:r w:rsidR="00D373D9">
        <w:rPr>
          <w:rStyle w:val="FontStyle13"/>
        </w:rPr>
        <w:t>гие научные издания без уведомления об этом редакции журнала «Архитектура, строительство, транспорт»;</w:t>
      </w:r>
      <w:r w:rsidRPr="00F16350">
        <w:rPr>
          <w:rStyle w:val="FontStyle13"/>
        </w:rPr>
        <w:t xml:space="preserve"> </w:t>
      </w:r>
    </w:p>
    <w:p w:rsidR="000056D2" w:rsidRDefault="000056D2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статья содержит все ссылки на цитируемых авторов и издания, результаты и факты, полученные другими авторами или организациями</w:t>
      </w:r>
      <w:r w:rsidR="003C29A5" w:rsidRPr="003C29A5">
        <w:rPr>
          <w:rStyle w:val="FontStyle13"/>
        </w:rPr>
        <w:t xml:space="preserve"> </w:t>
      </w:r>
      <w:r w:rsidR="003C29A5">
        <w:rPr>
          <w:rStyle w:val="FontStyle13"/>
        </w:rPr>
        <w:t>в соответствии с</w:t>
      </w:r>
      <w:r w:rsidR="003C29A5" w:rsidRPr="00F16350">
        <w:rPr>
          <w:rStyle w:val="FontStyle13"/>
        </w:rPr>
        <w:t xml:space="preserve"> действующим законодательством об авторском праве</w:t>
      </w:r>
      <w:r w:rsidRPr="00F16350">
        <w:rPr>
          <w:rStyle w:val="FontStyle13"/>
        </w:rPr>
        <w:t>;</w:t>
      </w:r>
    </w:p>
    <w:p w:rsidR="00877839" w:rsidRPr="00F16350" w:rsidRDefault="00877839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статья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0056D2" w:rsidRPr="00F16350" w:rsidRDefault="000056D2" w:rsidP="000A27FB">
      <w:pPr>
        <w:pStyle w:val="Style3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proofErr w:type="gramStart"/>
      <w:r w:rsidR="00F77502">
        <w:rPr>
          <w:rStyle w:val="FontStyle13"/>
        </w:rPr>
        <w:t xml:space="preserve"> </w:t>
      </w:r>
      <w:r w:rsidR="00D63970">
        <w:rPr>
          <w:rStyle w:val="FontStyle13"/>
        </w:rPr>
        <w:t>(</w:t>
      </w:r>
      <w:r w:rsidR="00F77502">
        <w:rPr>
          <w:rStyle w:val="FontStyle13"/>
        </w:rPr>
        <w:t>-</w:t>
      </w:r>
      <w:proofErr w:type="gramEnd"/>
      <w:r w:rsidR="00D63970">
        <w:rPr>
          <w:rStyle w:val="FontStyle13"/>
        </w:rPr>
        <w:t>ы)</w:t>
      </w:r>
      <w:r w:rsidRPr="00F16350">
        <w:rPr>
          <w:rStyle w:val="FontStyle13"/>
        </w:rPr>
        <w:t xml:space="preserve"> возлагает</w:t>
      </w:r>
      <w:r w:rsidR="00F77502">
        <w:rPr>
          <w:rStyle w:val="FontStyle13"/>
        </w:rPr>
        <w:t xml:space="preserve"> </w:t>
      </w:r>
      <w:r w:rsidR="00D63970">
        <w:rPr>
          <w:rStyle w:val="FontStyle13"/>
        </w:rPr>
        <w:t>(</w:t>
      </w:r>
      <w:r w:rsidR="00F77502">
        <w:rPr>
          <w:rStyle w:val="FontStyle13"/>
        </w:rPr>
        <w:t>-</w:t>
      </w:r>
      <w:r w:rsidR="00D63970">
        <w:rPr>
          <w:rStyle w:val="FontStyle13"/>
        </w:rPr>
        <w:t>ют)</w:t>
      </w:r>
      <w:r w:rsidRPr="00F16350">
        <w:rPr>
          <w:rStyle w:val="FontStyle13"/>
        </w:rPr>
        <w:t xml:space="preserve"> на редакцию </w:t>
      </w:r>
      <w:r w:rsidR="00832471">
        <w:rPr>
          <w:rStyle w:val="FontStyle13"/>
        </w:rPr>
        <w:t>обязательства</w:t>
      </w:r>
      <w:r w:rsidRPr="00F16350">
        <w:rPr>
          <w:rStyle w:val="FontStyle13"/>
        </w:rPr>
        <w:t xml:space="preserve"> по обеспечению рецензирования статьи, осуще</w:t>
      </w:r>
      <w:r w:rsidRPr="00F16350">
        <w:rPr>
          <w:rStyle w:val="FontStyle13"/>
        </w:rPr>
        <w:softHyphen/>
        <w:t>ствлению научного, литературного и художественного редактирования, изготовлению бумажного и электронного оригинал-</w:t>
      </w:r>
      <w:r w:rsidR="00D63970">
        <w:rPr>
          <w:rStyle w:val="FontStyle13"/>
        </w:rPr>
        <w:t xml:space="preserve">макетов, распространению </w:t>
      </w:r>
      <w:r w:rsidR="00091BC4">
        <w:rPr>
          <w:rStyle w:val="FontStyle13"/>
        </w:rPr>
        <w:t>издания</w:t>
      </w:r>
      <w:r w:rsidRPr="00F16350">
        <w:rPr>
          <w:rStyle w:val="FontStyle13"/>
        </w:rPr>
        <w:t>.</w:t>
      </w:r>
    </w:p>
    <w:p w:rsidR="00F77502" w:rsidRDefault="000056D2" w:rsidP="00F77502">
      <w:pPr>
        <w:pStyle w:val="Style3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proofErr w:type="gramStart"/>
      <w:r w:rsidR="00F77502">
        <w:rPr>
          <w:rStyle w:val="FontStyle13"/>
        </w:rPr>
        <w:t xml:space="preserve"> </w:t>
      </w:r>
      <w:r w:rsidR="00E225AE">
        <w:rPr>
          <w:rStyle w:val="FontStyle13"/>
        </w:rPr>
        <w:t>(</w:t>
      </w:r>
      <w:r w:rsidR="00F77502">
        <w:rPr>
          <w:rStyle w:val="FontStyle13"/>
        </w:rPr>
        <w:t>-</w:t>
      </w:r>
      <w:proofErr w:type="gramEnd"/>
      <w:r w:rsidR="00E225AE">
        <w:rPr>
          <w:rStyle w:val="FontStyle13"/>
        </w:rPr>
        <w:t>ы)</w:t>
      </w:r>
      <w:r w:rsidRPr="00F16350">
        <w:rPr>
          <w:rStyle w:val="FontStyle13"/>
        </w:rPr>
        <w:t xml:space="preserve"> согласен</w:t>
      </w:r>
      <w:r w:rsidR="00F77502">
        <w:rPr>
          <w:rStyle w:val="FontStyle13"/>
        </w:rPr>
        <w:t xml:space="preserve"> </w:t>
      </w:r>
      <w:r w:rsidR="00E225AE">
        <w:rPr>
          <w:rStyle w:val="FontStyle13"/>
        </w:rPr>
        <w:t>(</w:t>
      </w:r>
      <w:r w:rsidR="00F77502">
        <w:rPr>
          <w:rStyle w:val="FontStyle13"/>
        </w:rPr>
        <w:t>-</w:t>
      </w:r>
      <w:proofErr w:type="spellStart"/>
      <w:r w:rsidR="00E225AE">
        <w:rPr>
          <w:rStyle w:val="FontStyle13"/>
        </w:rPr>
        <w:t>ны</w:t>
      </w:r>
      <w:proofErr w:type="spellEnd"/>
      <w:r w:rsidR="00E225AE">
        <w:rPr>
          <w:rStyle w:val="FontStyle13"/>
        </w:rPr>
        <w:t>)</w:t>
      </w:r>
      <w:r w:rsidRPr="00F16350">
        <w:rPr>
          <w:rStyle w:val="FontStyle13"/>
        </w:rPr>
        <w:t xml:space="preserve"> с тем, что редакция журнала имеет право:</w:t>
      </w:r>
    </w:p>
    <w:p w:rsidR="00FC2305" w:rsidRDefault="000056D2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предоставлять материал</w:t>
      </w:r>
      <w:r w:rsidR="00320027">
        <w:rPr>
          <w:rStyle w:val="FontStyle13"/>
        </w:rPr>
        <w:t xml:space="preserve"> </w:t>
      </w:r>
      <w:r w:rsidRPr="00F16350">
        <w:rPr>
          <w:rStyle w:val="FontStyle13"/>
        </w:rPr>
        <w:t>стат</w:t>
      </w:r>
      <w:r w:rsidR="00320027">
        <w:rPr>
          <w:rStyle w:val="FontStyle13"/>
        </w:rPr>
        <w:t>ьи</w:t>
      </w:r>
      <w:r w:rsidRPr="00F16350">
        <w:rPr>
          <w:rStyle w:val="FontStyle13"/>
        </w:rPr>
        <w:t xml:space="preserve"> в российские и зарубежные организации, обеспечивающие индексы научного цитирования;</w:t>
      </w:r>
    </w:p>
    <w:p w:rsidR="00154474" w:rsidRDefault="00154474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обрабатывать их персональные данные (ФИО, ученую степень, ученое звание, должность, место работы и/или обучения, контактную информацию о месте работы и/или обучении) в целях опубликования представленной статьи;</w:t>
      </w:r>
    </w:p>
    <w:p w:rsidR="00FC2305" w:rsidRDefault="000056D2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производить сокращения и редакционные изменения текста рукописи</w:t>
      </w:r>
      <w:r w:rsidR="00320027">
        <w:rPr>
          <w:rStyle w:val="FontStyle13"/>
        </w:rPr>
        <w:t xml:space="preserve"> статьи</w:t>
      </w:r>
      <w:r w:rsidRPr="00F16350">
        <w:rPr>
          <w:rStyle w:val="FontStyle13"/>
        </w:rPr>
        <w:t>;</w:t>
      </w:r>
    </w:p>
    <w:p w:rsidR="00FC2305" w:rsidRDefault="00832471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не возвращать рукопись статьи;</w:t>
      </w:r>
    </w:p>
    <w:p w:rsidR="00832471" w:rsidRPr="00F16350" w:rsidRDefault="00832471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не выплачивать</w:t>
      </w:r>
      <w:r w:rsidRPr="00832471">
        <w:rPr>
          <w:rStyle w:val="FontStyle13"/>
        </w:rPr>
        <w:t xml:space="preserve"> </w:t>
      </w:r>
      <w:r w:rsidRPr="00F16350">
        <w:rPr>
          <w:rStyle w:val="FontStyle13"/>
        </w:rPr>
        <w:t>вознаграж</w:t>
      </w:r>
      <w:r w:rsidRPr="00F16350">
        <w:rPr>
          <w:rStyle w:val="FontStyle13"/>
        </w:rPr>
        <w:softHyphen/>
        <w:t>дение (гонорар) за опубликованн</w:t>
      </w:r>
      <w:r>
        <w:rPr>
          <w:rStyle w:val="FontStyle13"/>
        </w:rPr>
        <w:t>ую</w:t>
      </w:r>
      <w:r w:rsidRPr="00F16350">
        <w:rPr>
          <w:rStyle w:val="FontStyle13"/>
        </w:rPr>
        <w:t xml:space="preserve"> стать</w:t>
      </w:r>
      <w:r>
        <w:rPr>
          <w:rStyle w:val="FontStyle13"/>
        </w:rPr>
        <w:t>ю.</w:t>
      </w:r>
    </w:p>
    <w:p w:rsidR="000056D2" w:rsidRPr="00F16350" w:rsidRDefault="000056D2" w:rsidP="00D33EF1">
      <w:pPr>
        <w:pStyle w:val="Style6"/>
        <w:widowControl/>
        <w:spacing w:line="240" w:lineRule="auto"/>
        <w:rPr>
          <w:sz w:val="22"/>
          <w:szCs w:val="22"/>
        </w:rPr>
      </w:pPr>
    </w:p>
    <w:p w:rsidR="00232900" w:rsidRDefault="000056D2" w:rsidP="002B286D">
      <w:pPr>
        <w:pStyle w:val="Style6"/>
        <w:widowControl/>
        <w:tabs>
          <w:tab w:val="left" w:leader="underscore" w:pos="9922"/>
        </w:tabs>
        <w:spacing w:line="240" w:lineRule="auto"/>
        <w:ind w:firstLine="567"/>
        <w:rPr>
          <w:rStyle w:val="FontStyle14"/>
          <w:sz w:val="22"/>
          <w:szCs w:val="22"/>
        </w:rPr>
      </w:pPr>
      <w:r w:rsidRPr="00F16350">
        <w:rPr>
          <w:rStyle w:val="FontStyle13"/>
        </w:rPr>
        <w:t>Автор</w:t>
      </w:r>
      <w:proofErr w:type="gramStart"/>
      <w:r w:rsidR="00FC2305">
        <w:rPr>
          <w:rStyle w:val="FontStyle13"/>
        </w:rPr>
        <w:t xml:space="preserve"> </w:t>
      </w:r>
      <w:r w:rsidR="00480016">
        <w:rPr>
          <w:rStyle w:val="FontStyle13"/>
        </w:rPr>
        <w:t>(</w:t>
      </w:r>
      <w:r w:rsidR="00FC2305">
        <w:rPr>
          <w:rStyle w:val="FontStyle13"/>
        </w:rPr>
        <w:t>-</w:t>
      </w:r>
      <w:proofErr w:type="gramEnd"/>
      <w:r w:rsidRPr="00F16350">
        <w:rPr>
          <w:rStyle w:val="FontStyle13"/>
        </w:rPr>
        <w:t>ы</w:t>
      </w:r>
      <w:r w:rsidR="00480016">
        <w:rPr>
          <w:rStyle w:val="FontStyle13"/>
        </w:rPr>
        <w:t>)</w:t>
      </w:r>
      <w:r w:rsidRPr="00F16350">
        <w:rPr>
          <w:rStyle w:val="FontStyle13"/>
        </w:rPr>
        <w:t xml:space="preserve"> статьи: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5"/>
        <w:gridCol w:w="3118"/>
      </w:tblGrid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ED496F">
              <w:rPr>
                <w:rStyle w:val="FontStyle13"/>
                <w:sz w:val="18"/>
                <w:szCs w:val="18"/>
              </w:rPr>
              <w:t>ФИО</w:t>
            </w:r>
            <w:r w:rsidR="0027158C" w:rsidRPr="00ED496F">
              <w:rPr>
                <w:rStyle w:val="FontStyle13"/>
                <w:sz w:val="18"/>
                <w:szCs w:val="18"/>
              </w:rPr>
              <w:t xml:space="preserve"> (полностью)</w:t>
            </w: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ED496F">
              <w:rPr>
                <w:rStyle w:val="FontStyle13"/>
                <w:sz w:val="18"/>
                <w:szCs w:val="18"/>
              </w:rPr>
              <w:t>Подпись</w:t>
            </w: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480016" w:rsidRPr="007C290F" w:rsidRDefault="00FC2305" w:rsidP="00C14098">
      <w:pPr>
        <w:pStyle w:val="Style6"/>
        <w:widowControl/>
        <w:tabs>
          <w:tab w:val="left" w:leader="underscore" w:pos="9922"/>
        </w:tabs>
        <w:spacing w:line="240" w:lineRule="auto"/>
        <w:jc w:val="center"/>
        <w:rPr>
          <w:rStyle w:val="FontStyle14"/>
          <w:i/>
          <w:sz w:val="18"/>
          <w:szCs w:val="22"/>
        </w:rPr>
      </w:pPr>
      <w:r w:rsidRPr="007C290F">
        <w:rPr>
          <w:rStyle w:val="FontStyle14"/>
          <w:i/>
          <w:sz w:val="18"/>
          <w:szCs w:val="22"/>
        </w:rPr>
        <w:t xml:space="preserve">                                                                                   </w:t>
      </w:r>
      <w:r w:rsidR="00D373D9" w:rsidRPr="007C290F">
        <w:rPr>
          <w:rStyle w:val="FontStyle14"/>
          <w:i/>
          <w:sz w:val="18"/>
          <w:szCs w:val="22"/>
        </w:rPr>
        <w:t xml:space="preserve">                                                  </w:t>
      </w:r>
      <w:r w:rsidRPr="007C290F">
        <w:rPr>
          <w:rStyle w:val="FontStyle14"/>
          <w:i/>
          <w:sz w:val="18"/>
          <w:szCs w:val="22"/>
        </w:rPr>
        <w:t xml:space="preserve">   </w:t>
      </w:r>
      <w:r w:rsidR="005F5C15">
        <w:rPr>
          <w:rStyle w:val="FontStyle14"/>
          <w:i/>
          <w:sz w:val="18"/>
          <w:szCs w:val="22"/>
        </w:rPr>
        <w:t xml:space="preserve">      </w:t>
      </w:r>
      <w:bookmarkStart w:id="0" w:name="_GoBack"/>
      <w:bookmarkEnd w:id="0"/>
      <w:r w:rsidR="00C14098" w:rsidRPr="007C290F">
        <w:rPr>
          <w:rStyle w:val="FontStyle14"/>
          <w:i/>
          <w:sz w:val="18"/>
          <w:szCs w:val="22"/>
        </w:rPr>
        <w:t>(подпись всех авторов</w:t>
      </w:r>
      <w:r w:rsidR="00D03C39" w:rsidRPr="007C290F">
        <w:rPr>
          <w:rStyle w:val="FontStyle14"/>
          <w:i/>
          <w:sz w:val="18"/>
          <w:szCs w:val="22"/>
        </w:rPr>
        <w:t xml:space="preserve"> обязательна</w:t>
      </w:r>
      <w:r w:rsidR="00C14098" w:rsidRPr="007C290F">
        <w:rPr>
          <w:rStyle w:val="FontStyle14"/>
          <w:i/>
          <w:sz w:val="18"/>
          <w:szCs w:val="22"/>
        </w:rPr>
        <w:t>)</w:t>
      </w:r>
    </w:p>
    <w:p w:rsidR="00C14098" w:rsidRDefault="00C14098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</w:p>
    <w:p w:rsidR="00C14098" w:rsidRDefault="00CB280B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Переписку вести </w:t>
      </w:r>
      <w:proofErr w:type="gramStart"/>
      <w:r>
        <w:rPr>
          <w:rStyle w:val="FontStyle14"/>
          <w:sz w:val="22"/>
          <w:szCs w:val="22"/>
        </w:rPr>
        <w:t>с</w:t>
      </w:r>
      <w:proofErr w:type="gramEnd"/>
      <w:r w:rsidR="00C14098">
        <w:rPr>
          <w:rStyle w:val="FontStyle14"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C14098" w:rsidRPr="00ED496F" w:rsidTr="00ED496F">
        <w:tc>
          <w:tcPr>
            <w:tcW w:w="9750" w:type="dxa"/>
            <w:shd w:val="clear" w:color="auto" w:fill="auto"/>
          </w:tcPr>
          <w:p w:rsidR="00C14098" w:rsidRPr="00ED496F" w:rsidRDefault="00C14098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C14098" w:rsidRPr="00ED496F" w:rsidTr="00ED496F">
        <w:tc>
          <w:tcPr>
            <w:tcW w:w="9750" w:type="dxa"/>
            <w:shd w:val="clear" w:color="auto" w:fill="auto"/>
          </w:tcPr>
          <w:p w:rsidR="00C14098" w:rsidRPr="00ED496F" w:rsidRDefault="00C14098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480016" w:rsidRDefault="00CB280B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Телефон:</w:t>
      </w:r>
      <w:r w:rsidR="00D373D9">
        <w:rPr>
          <w:rStyle w:val="FontStyle14"/>
          <w:sz w:val="22"/>
          <w:szCs w:val="22"/>
        </w:rPr>
        <w:t xml:space="preserve"> ______________________________________</w:t>
      </w:r>
    </w:p>
    <w:p w:rsidR="00D373D9" w:rsidRPr="00D373D9" w:rsidRDefault="00D373D9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US"/>
        </w:rPr>
        <w:t>E-mail</w:t>
      </w:r>
      <w:r>
        <w:rPr>
          <w:rStyle w:val="FontStyle14"/>
          <w:sz w:val="22"/>
          <w:szCs w:val="22"/>
        </w:rPr>
        <w:t>: ________________________________________</w:t>
      </w:r>
    </w:p>
    <w:p w:rsidR="000056D2" w:rsidRPr="00F16350" w:rsidRDefault="000056D2" w:rsidP="00D33EF1">
      <w:pPr>
        <w:pStyle w:val="Style6"/>
        <w:widowControl/>
        <w:spacing w:line="240" w:lineRule="auto"/>
        <w:rPr>
          <w:sz w:val="22"/>
          <w:szCs w:val="22"/>
        </w:rPr>
      </w:pPr>
    </w:p>
    <w:p w:rsidR="006271E5" w:rsidRPr="00F16350" w:rsidRDefault="000056D2" w:rsidP="00D33EF1">
      <w:pPr>
        <w:pStyle w:val="Style6"/>
        <w:widowControl/>
        <w:tabs>
          <w:tab w:val="left" w:leader="underscore" w:pos="595"/>
          <w:tab w:val="left" w:leader="underscore" w:pos="3058"/>
          <w:tab w:val="left" w:leader="underscore" w:pos="3840"/>
        </w:tabs>
        <w:spacing w:line="240" w:lineRule="auto"/>
        <w:rPr>
          <w:rStyle w:val="FontStyle13"/>
        </w:rPr>
      </w:pPr>
      <w:r w:rsidRPr="00F16350">
        <w:rPr>
          <w:rStyle w:val="FontStyle13"/>
        </w:rPr>
        <w:t>«</w:t>
      </w:r>
      <w:r w:rsidR="00EF22DD">
        <w:rPr>
          <w:rStyle w:val="FontStyle13"/>
        </w:rPr>
        <w:t>_____</w:t>
      </w:r>
      <w:r w:rsidRPr="00F16350">
        <w:rPr>
          <w:rStyle w:val="FontStyle13"/>
        </w:rPr>
        <w:t>»</w:t>
      </w:r>
      <w:r w:rsidRPr="00F16350">
        <w:rPr>
          <w:rStyle w:val="FontStyle13"/>
        </w:rPr>
        <w:tab/>
      </w:r>
      <w:r w:rsidR="00EF22DD">
        <w:rPr>
          <w:rStyle w:val="FontStyle13"/>
        </w:rPr>
        <w:t xml:space="preserve"> </w:t>
      </w:r>
      <w:r w:rsidR="000106BB">
        <w:rPr>
          <w:rStyle w:val="FontStyle13"/>
        </w:rPr>
        <w:t>202</w:t>
      </w:r>
      <w:r w:rsidRPr="00F16350">
        <w:rPr>
          <w:rStyle w:val="FontStyle13"/>
        </w:rPr>
        <w:tab/>
      </w:r>
      <w:r w:rsidR="00EF22DD">
        <w:rPr>
          <w:rStyle w:val="FontStyle13"/>
        </w:rPr>
        <w:t xml:space="preserve"> </w:t>
      </w:r>
      <w:r w:rsidRPr="00F16350">
        <w:rPr>
          <w:rStyle w:val="FontStyle13"/>
        </w:rPr>
        <w:t>г.</w:t>
      </w:r>
    </w:p>
    <w:sectPr w:rsidR="006271E5" w:rsidRPr="00F16350" w:rsidSect="00154474">
      <w:type w:val="continuous"/>
      <w:pgSz w:w="11905" w:h="16837"/>
      <w:pgMar w:top="1134" w:right="851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85" w:rsidRDefault="003A0D85">
      <w:r>
        <w:separator/>
      </w:r>
    </w:p>
  </w:endnote>
  <w:endnote w:type="continuationSeparator" w:id="0">
    <w:p w:rsidR="003A0D85" w:rsidRDefault="003A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85" w:rsidRDefault="003A0D85">
      <w:r>
        <w:separator/>
      </w:r>
    </w:p>
  </w:footnote>
  <w:footnote w:type="continuationSeparator" w:id="0">
    <w:p w:rsidR="003A0D85" w:rsidRDefault="003A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30C366"/>
    <w:lvl w:ilvl="0">
      <w:numFmt w:val="bullet"/>
      <w:lvlText w:val="*"/>
      <w:lvlJc w:val="left"/>
    </w:lvl>
  </w:abstractNum>
  <w:abstractNum w:abstractNumId="1">
    <w:nsid w:val="1892509F"/>
    <w:multiLevelType w:val="hybridMultilevel"/>
    <w:tmpl w:val="597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4762"/>
    <w:multiLevelType w:val="hybridMultilevel"/>
    <w:tmpl w:val="5DD8B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E07CA"/>
    <w:multiLevelType w:val="hybridMultilevel"/>
    <w:tmpl w:val="EF147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E5"/>
    <w:rsid w:val="000056D2"/>
    <w:rsid w:val="000106BB"/>
    <w:rsid w:val="000822AA"/>
    <w:rsid w:val="00091BC4"/>
    <w:rsid w:val="000A27FB"/>
    <w:rsid w:val="000E2E12"/>
    <w:rsid w:val="0014765F"/>
    <w:rsid w:val="001516F2"/>
    <w:rsid w:val="00154474"/>
    <w:rsid w:val="001757FA"/>
    <w:rsid w:val="001A0B79"/>
    <w:rsid w:val="001B7326"/>
    <w:rsid w:val="001F16D3"/>
    <w:rsid w:val="00232900"/>
    <w:rsid w:val="0027158C"/>
    <w:rsid w:val="002A45D5"/>
    <w:rsid w:val="002B286D"/>
    <w:rsid w:val="00320027"/>
    <w:rsid w:val="003A0D85"/>
    <w:rsid w:val="003C29A5"/>
    <w:rsid w:val="003D457C"/>
    <w:rsid w:val="003D68DC"/>
    <w:rsid w:val="003D7B49"/>
    <w:rsid w:val="004572AC"/>
    <w:rsid w:val="00474529"/>
    <w:rsid w:val="00480016"/>
    <w:rsid w:val="0048377C"/>
    <w:rsid w:val="004C7125"/>
    <w:rsid w:val="005D02A4"/>
    <w:rsid w:val="005F5C15"/>
    <w:rsid w:val="00625FBF"/>
    <w:rsid w:val="006271E5"/>
    <w:rsid w:val="0064572D"/>
    <w:rsid w:val="006B00BA"/>
    <w:rsid w:val="006E6FE5"/>
    <w:rsid w:val="006F0E77"/>
    <w:rsid w:val="00700C5D"/>
    <w:rsid w:val="00732955"/>
    <w:rsid w:val="007C290F"/>
    <w:rsid w:val="007E684B"/>
    <w:rsid w:val="00814E80"/>
    <w:rsid w:val="00832471"/>
    <w:rsid w:val="00877839"/>
    <w:rsid w:val="00913283"/>
    <w:rsid w:val="009D5AC9"/>
    <w:rsid w:val="00A543B8"/>
    <w:rsid w:val="00B57662"/>
    <w:rsid w:val="00B76CE2"/>
    <w:rsid w:val="00B80BB3"/>
    <w:rsid w:val="00B838B2"/>
    <w:rsid w:val="00BA0D91"/>
    <w:rsid w:val="00BA3BC2"/>
    <w:rsid w:val="00BB2D59"/>
    <w:rsid w:val="00C0504F"/>
    <w:rsid w:val="00C14098"/>
    <w:rsid w:val="00CB280B"/>
    <w:rsid w:val="00D03C39"/>
    <w:rsid w:val="00D12036"/>
    <w:rsid w:val="00D33EF1"/>
    <w:rsid w:val="00D373D9"/>
    <w:rsid w:val="00D44984"/>
    <w:rsid w:val="00D63970"/>
    <w:rsid w:val="00E17572"/>
    <w:rsid w:val="00E225AE"/>
    <w:rsid w:val="00E430D6"/>
    <w:rsid w:val="00E63CEF"/>
    <w:rsid w:val="00E64765"/>
    <w:rsid w:val="00E9368F"/>
    <w:rsid w:val="00EA7F12"/>
    <w:rsid w:val="00EC40F7"/>
    <w:rsid w:val="00ED496F"/>
    <w:rsid w:val="00EE735D"/>
    <w:rsid w:val="00EF22DD"/>
    <w:rsid w:val="00EF4837"/>
    <w:rsid w:val="00F16350"/>
    <w:rsid w:val="00F567B4"/>
    <w:rsid w:val="00F77502"/>
    <w:rsid w:val="00F9500A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</w:pPr>
  </w:style>
  <w:style w:type="paragraph" w:customStyle="1" w:styleId="Style2">
    <w:name w:val="Style2"/>
    <w:basedOn w:val="a"/>
    <w:uiPriority w:val="99"/>
    <w:pPr>
      <w:spacing w:line="274" w:lineRule="exact"/>
      <w:ind w:hanging="691"/>
    </w:pPr>
  </w:style>
  <w:style w:type="paragraph" w:customStyle="1" w:styleId="Style3">
    <w:name w:val="Style3"/>
    <w:basedOn w:val="a"/>
    <w:uiPriority w:val="99"/>
    <w:pPr>
      <w:spacing w:line="278" w:lineRule="exact"/>
      <w:ind w:firstLine="70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spacing w:line="461" w:lineRule="exact"/>
    </w:pPr>
  </w:style>
  <w:style w:type="paragraph" w:customStyle="1" w:styleId="Style8">
    <w:name w:val="Style8"/>
    <w:basedOn w:val="a"/>
    <w:uiPriority w:val="99"/>
    <w:pPr>
      <w:spacing w:line="269" w:lineRule="exact"/>
      <w:ind w:firstLine="2966"/>
    </w:pPr>
  </w:style>
  <w:style w:type="paragraph" w:customStyle="1" w:styleId="Style9">
    <w:name w:val="Style9"/>
    <w:basedOn w:val="a"/>
    <w:uiPriority w:val="99"/>
    <w:pPr>
      <w:spacing w:line="278" w:lineRule="exact"/>
      <w:ind w:firstLine="71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E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Маслова Евгения Анатольевна</cp:lastModifiedBy>
  <cp:revision>12</cp:revision>
  <cp:lastPrinted>2016-11-25T11:33:00Z</cp:lastPrinted>
  <dcterms:created xsi:type="dcterms:W3CDTF">2021-01-19T08:47:00Z</dcterms:created>
  <dcterms:modified xsi:type="dcterms:W3CDTF">2021-01-22T10:08:00Z</dcterms:modified>
</cp:coreProperties>
</file>